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D92A8" w14:textId="77777777" w:rsidR="003B40F4" w:rsidRDefault="003B40F4" w:rsidP="003B40F4">
      <w:pPr>
        <w:pStyle w:val="Balk6"/>
        <w:jc w:val="center"/>
        <w:rPr>
          <w:b/>
          <w:bCs/>
        </w:rPr>
      </w:pPr>
      <w:bookmarkStart w:id="0" w:name="_Toc189367323"/>
      <w:bookmarkStart w:id="1" w:name="_Toc232234016"/>
      <w:bookmarkStart w:id="2" w:name="_Toc233021549"/>
    </w:p>
    <w:p w14:paraId="3F7DC846" w14:textId="6DE3987B" w:rsidR="003B40F4" w:rsidRPr="003B40F4" w:rsidRDefault="003B40F4" w:rsidP="003B40F4">
      <w:pPr>
        <w:pStyle w:val="Balk6"/>
        <w:jc w:val="center"/>
        <w:rPr>
          <w:b/>
          <w:bCs/>
        </w:rPr>
      </w:pPr>
      <w:r w:rsidRPr="003B40F4">
        <w:rPr>
          <w:b/>
          <w:bCs/>
        </w:rPr>
        <w:t>İLANLI USUL İÇİN STANDART GAZETE İLANI</w:t>
      </w:r>
      <w:bookmarkEnd w:id="0"/>
      <w:r w:rsidRPr="003B40F4">
        <w:rPr>
          <w:b/>
          <w:bCs/>
        </w:rPr>
        <w:t xml:space="preserve"> FORMU</w:t>
      </w:r>
      <w:bookmarkEnd w:id="1"/>
      <w:bookmarkEnd w:id="2"/>
    </w:p>
    <w:p w14:paraId="5778ECE9" w14:textId="77777777" w:rsidR="003B40F4" w:rsidRPr="00051297" w:rsidRDefault="003B40F4" w:rsidP="003B40F4">
      <w:pPr>
        <w:rPr>
          <w:rFonts w:cs="Arial"/>
          <w:lang w:val="tr-TR"/>
        </w:rPr>
      </w:pPr>
    </w:p>
    <w:p w14:paraId="55258B6C" w14:textId="77777777" w:rsidR="003B40F4" w:rsidRPr="00051297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  <w:lang w:val="tr-TR"/>
        </w:rPr>
      </w:pPr>
    </w:p>
    <w:p w14:paraId="1C6293D7" w14:textId="12A99543" w:rsidR="003B40F4" w:rsidRPr="00051297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b/>
          <w:sz w:val="20"/>
          <w:szCs w:val="20"/>
          <w:lang w:val="tr-TR"/>
        </w:rPr>
      </w:pPr>
      <w:r>
        <w:rPr>
          <w:noProof/>
        </w:rPr>
        <w:t xml:space="preserve">        </w:t>
      </w:r>
      <w:r>
        <w:rPr>
          <w:noProof/>
        </w:rPr>
        <w:drawing>
          <wp:inline distT="0" distB="0" distL="0" distR="0" wp14:anchorId="4E0E6695" wp14:editId="451A62CB">
            <wp:extent cx="1379278" cy="845820"/>
            <wp:effectExtent l="0" t="0" r="0" b="0"/>
            <wp:docPr id="70226742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940" b="16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296" cy="864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         </w:t>
      </w:r>
      <w:r w:rsidR="00A526B5">
        <w:rPr>
          <w:noProof/>
        </w:rPr>
        <w:drawing>
          <wp:inline distT="0" distB="0" distL="0" distR="0" wp14:anchorId="1004C948" wp14:editId="0D5052BF">
            <wp:extent cx="1066800" cy="1119134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507" cy="1136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E5E46" w14:textId="77777777" w:rsidR="003B40F4" w:rsidRPr="00051297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  <w:lang w:val="tr-TR"/>
        </w:rPr>
      </w:pPr>
    </w:p>
    <w:p w14:paraId="64035BA0" w14:textId="03668895" w:rsidR="003B40F4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Theme="minorHAnsi" w:hAnsiTheme="minorHAnsi" w:cstheme="minorHAnsi"/>
          <w:b/>
          <w:szCs w:val="24"/>
          <w:lang w:val="tr-TR"/>
        </w:rPr>
      </w:pPr>
      <w:r w:rsidRPr="003B40F4">
        <w:rPr>
          <w:rFonts w:asciiTheme="minorHAnsi" w:hAnsiTheme="minorHAnsi" w:cstheme="minorHAnsi"/>
          <w:b/>
          <w:szCs w:val="24"/>
          <w:lang w:val="tr-TR"/>
        </w:rPr>
        <w:t xml:space="preserve">Mal Alımı İçin İhale İlanı </w:t>
      </w:r>
    </w:p>
    <w:p w14:paraId="218F5B39" w14:textId="77777777" w:rsidR="00F954CE" w:rsidRPr="00F954CE" w:rsidRDefault="00F954CE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Theme="minorHAnsi" w:hAnsiTheme="minorHAnsi" w:cstheme="minorHAnsi"/>
          <w:b/>
          <w:sz w:val="10"/>
          <w:szCs w:val="10"/>
          <w:lang w:val="tr-TR"/>
        </w:rPr>
      </w:pPr>
    </w:p>
    <w:p w14:paraId="2FBDC378" w14:textId="523F7FC3" w:rsidR="00F954CE" w:rsidRPr="00F954CE" w:rsidRDefault="00A526B5" w:rsidP="00F954C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tr-TR"/>
        </w:rPr>
        <w:t>Bilecik Sportif Havacılık 11 Spor Kulübü</w:t>
      </w:r>
      <w:r w:rsidR="00F954CE" w:rsidRPr="00F954CE">
        <w:rPr>
          <w:rFonts w:asciiTheme="minorHAnsi" w:hAnsiTheme="minorHAnsi" w:cstheme="minorHAnsi"/>
          <w:sz w:val="20"/>
          <w:szCs w:val="20"/>
          <w:lang w:val="tr-TR"/>
        </w:rPr>
        <w:t xml:space="preserve">, Bursa Eskişehir Bilecik Kalkınma Ajansı (BEBKA) </w:t>
      </w:r>
      <w:r>
        <w:rPr>
          <w:rFonts w:asciiTheme="minorHAnsi" w:hAnsiTheme="minorHAnsi" w:cstheme="minorHAnsi"/>
          <w:sz w:val="20"/>
          <w:szCs w:val="20"/>
          <w:lang w:val="tr-TR"/>
        </w:rPr>
        <w:t xml:space="preserve">Sosyal Gelişmeyi Destekleme Programı </w:t>
      </w:r>
      <w:r w:rsidR="00F954CE" w:rsidRPr="00F954CE">
        <w:rPr>
          <w:rFonts w:asciiTheme="minorHAnsi" w:hAnsiTheme="minorHAnsi" w:cstheme="minorHAnsi"/>
          <w:sz w:val="20"/>
          <w:szCs w:val="20"/>
          <w:lang w:val="tr-TR"/>
        </w:rPr>
        <w:t xml:space="preserve">kapsamında sağlanan mali destek ile uygulanan </w:t>
      </w:r>
      <w:r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Bilecik Sportif Havacılık Akademisi </w:t>
      </w:r>
      <w:r w:rsidR="00F954CE" w:rsidRPr="00F954CE">
        <w:rPr>
          <w:rFonts w:asciiTheme="minorHAnsi" w:hAnsiTheme="minorHAnsi" w:cstheme="minorHAnsi"/>
          <w:sz w:val="20"/>
          <w:szCs w:val="20"/>
          <w:lang w:val="tr-TR"/>
        </w:rPr>
        <w:t>(TR41/2</w:t>
      </w:r>
      <w:r>
        <w:rPr>
          <w:rFonts w:asciiTheme="minorHAnsi" w:hAnsiTheme="minorHAnsi" w:cstheme="minorHAnsi"/>
          <w:sz w:val="20"/>
          <w:szCs w:val="20"/>
          <w:lang w:val="tr-TR"/>
        </w:rPr>
        <w:t>5/SOGEP_BSHA/0001</w:t>
      </w:r>
      <w:r w:rsidR="00F954CE" w:rsidRPr="00F954CE">
        <w:rPr>
          <w:rFonts w:asciiTheme="minorHAnsi" w:hAnsiTheme="minorHAnsi" w:cstheme="minorHAnsi"/>
          <w:sz w:val="20"/>
          <w:szCs w:val="20"/>
          <w:lang w:val="tr-TR"/>
        </w:rPr>
        <w:t>) için bir mal alımı ihalesi sonuçlandırmayı planlamaktadır.</w:t>
      </w:r>
    </w:p>
    <w:p w14:paraId="3722EAE8" w14:textId="77777777" w:rsidR="003B40F4" w:rsidRPr="00615154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615154">
        <w:rPr>
          <w:rFonts w:asciiTheme="minorHAnsi" w:hAnsiTheme="minorHAnsi" w:cstheme="minorHAnsi"/>
          <w:sz w:val="20"/>
          <w:szCs w:val="20"/>
          <w:lang w:val="tr-TR"/>
        </w:rPr>
        <w:t>İhale kapsamında mal alımı tanımı aşağıdaki gibidir:</w:t>
      </w:r>
    </w:p>
    <w:p w14:paraId="332040E5" w14:textId="35A6A0A5" w:rsidR="003B40F4" w:rsidRPr="003B40F4" w:rsidRDefault="00A526B5" w:rsidP="00A526B5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b/>
          <w:bCs/>
          <w:sz w:val="20"/>
          <w:szCs w:val="20"/>
          <w:lang w:val="tr-TR"/>
        </w:rPr>
      </w:pPr>
      <w:r w:rsidRPr="00A526B5">
        <w:rPr>
          <w:rFonts w:asciiTheme="minorHAnsi" w:hAnsiTheme="minorHAnsi" w:cstheme="minorHAnsi"/>
          <w:b/>
          <w:bCs/>
          <w:sz w:val="20"/>
          <w:szCs w:val="20"/>
          <w:lang w:val="tr-TR"/>
        </w:rPr>
        <w:t>8 Adet A Kanat Takımı, 5 Adet B Kanat Takımı, 5 Adet Tandem Kanat Mal Alım</w:t>
      </w:r>
      <w:r>
        <w:rPr>
          <w:rFonts w:asciiTheme="minorHAnsi" w:hAnsiTheme="minorHAnsi" w:cstheme="minorHAnsi"/>
          <w:b/>
          <w:bCs/>
          <w:sz w:val="20"/>
          <w:szCs w:val="20"/>
          <w:lang w:val="tr-TR"/>
        </w:rPr>
        <w:t>ı</w:t>
      </w:r>
    </w:p>
    <w:p w14:paraId="77664EA1" w14:textId="77777777" w:rsidR="003B40F4" w:rsidRPr="00B40C2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2AE37498" w14:textId="068EB2E4" w:rsidR="003B40F4" w:rsidRPr="003B40F4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3B40F4">
        <w:rPr>
          <w:rFonts w:asciiTheme="minorHAnsi" w:hAnsiTheme="minorHAnsi" w:cstheme="minorHAnsi"/>
          <w:sz w:val="20"/>
          <w:szCs w:val="20"/>
          <w:lang w:val="tr-TR"/>
        </w:rPr>
        <w:t>İhaleye katılım koşulları, isteklilerde aranacak teknik ve mali bilgileri de içeren İhale Dosyası</w:t>
      </w:r>
      <w:r w:rsidR="00A526B5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bookmarkStart w:id="3" w:name="_Hlk225341857"/>
      <w:r w:rsidR="00A526B5" w:rsidRPr="00A526B5">
        <w:rPr>
          <w:rFonts w:asciiTheme="minorHAnsi" w:hAnsiTheme="minorHAnsi" w:cstheme="minorHAnsi"/>
          <w:sz w:val="20"/>
          <w:szCs w:val="20"/>
          <w:lang w:val="tr-TR"/>
        </w:rPr>
        <w:t xml:space="preserve">İstiklal Mh. Tevfikbey Cd. No:47 D:10 Merkez/Bilecik </w:t>
      </w:r>
      <w:bookmarkEnd w:id="3"/>
      <w:r w:rsidRPr="003B40F4">
        <w:rPr>
          <w:rFonts w:asciiTheme="minorHAnsi" w:hAnsiTheme="minorHAnsi" w:cstheme="minorHAnsi"/>
          <w:sz w:val="20"/>
          <w:szCs w:val="20"/>
          <w:lang w:val="tr-TR"/>
        </w:rPr>
        <w:t>adresinden veya</w:t>
      </w:r>
      <w:r w:rsidR="00AE285D">
        <w:t xml:space="preserve"> 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hyperlink r:id="rId7" w:history="1">
        <w:r w:rsidRPr="00AE285D">
          <w:rPr>
            <w:rStyle w:val="Kpr"/>
            <w:rFonts w:asciiTheme="minorHAnsi" w:hAnsiTheme="minorHAnsi" w:cstheme="minorHAnsi"/>
            <w:sz w:val="20"/>
            <w:szCs w:val="20"/>
            <w:lang w:val="tr-TR"/>
          </w:rPr>
          <w:t>https://bebka.org.tr/proje-ihaleleri/</w:t>
        </w:r>
      </w:hyperlink>
      <w:r w:rsidR="00AE285D">
        <w:t xml:space="preserve"> </w:t>
      </w:r>
      <w:r w:rsidR="00AE285D" w:rsidRPr="00AE285D">
        <w:rPr>
          <w:sz w:val="20"/>
          <w:szCs w:val="20"/>
        </w:rPr>
        <w:t>ve</w:t>
      </w:r>
      <w:r w:rsidR="00AE285D">
        <w:t xml:space="preserve"> </w:t>
      </w:r>
      <w:hyperlink r:id="rId8" w:history="1">
        <w:r w:rsidR="00AE285D" w:rsidRPr="00644971">
          <w:rPr>
            <w:rStyle w:val="Kpr"/>
            <w:sz w:val="20"/>
            <w:szCs w:val="20"/>
          </w:rPr>
          <w:t>www.ka.gov.tr</w:t>
        </w:r>
      </w:hyperlink>
      <w:r w:rsidR="00AE285D">
        <w:rPr>
          <w:rFonts w:asciiTheme="minorHAnsi" w:hAnsiTheme="minorHAnsi" w:cstheme="minorHAnsi"/>
          <w:sz w:val="20"/>
          <w:szCs w:val="20"/>
          <w:lang w:val="tr-TR"/>
        </w:rPr>
        <w:t xml:space="preserve">  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internet adreslerinden temin edilebilir. </w:t>
      </w:r>
    </w:p>
    <w:p w14:paraId="72FCB9AA" w14:textId="77777777" w:rsidR="003B40F4" w:rsidRPr="00B40C2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646BB5C7" w14:textId="15EFDB24" w:rsidR="003B40F4" w:rsidRPr="003B40F4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Teklif teslimi için son tarih ve saati: </w:t>
      </w:r>
      <w:r w:rsidR="006119C7">
        <w:rPr>
          <w:rFonts w:asciiTheme="minorHAnsi" w:hAnsiTheme="minorHAnsi" w:cstheme="minorHAnsi"/>
          <w:b/>
          <w:bCs/>
          <w:sz w:val="20"/>
          <w:szCs w:val="20"/>
          <w:lang w:val="tr-TR"/>
        </w:rPr>
        <w:t>2</w:t>
      </w:r>
      <w:r w:rsidR="00D8045C">
        <w:rPr>
          <w:rFonts w:asciiTheme="minorHAnsi" w:hAnsiTheme="minorHAnsi" w:cstheme="minorHAnsi"/>
          <w:b/>
          <w:bCs/>
          <w:sz w:val="20"/>
          <w:szCs w:val="20"/>
          <w:lang w:val="tr-TR"/>
        </w:rPr>
        <w:t>8</w:t>
      </w:r>
      <w:r w:rsidRPr="003B40F4">
        <w:rPr>
          <w:rFonts w:asciiTheme="minorHAnsi" w:hAnsiTheme="minorHAnsi" w:cstheme="minorHAnsi"/>
          <w:b/>
          <w:bCs/>
          <w:sz w:val="20"/>
          <w:szCs w:val="20"/>
          <w:lang w:val="tr-TR"/>
        </w:rPr>
        <w:t>.0</w:t>
      </w:r>
      <w:r w:rsidR="006119C7">
        <w:rPr>
          <w:rFonts w:asciiTheme="minorHAnsi" w:hAnsiTheme="minorHAnsi" w:cstheme="minorHAnsi"/>
          <w:b/>
          <w:bCs/>
          <w:sz w:val="20"/>
          <w:szCs w:val="20"/>
          <w:lang w:val="tr-TR"/>
        </w:rPr>
        <w:t>4</w:t>
      </w:r>
      <w:r w:rsidRPr="003B40F4">
        <w:rPr>
          <w:rFonts w:asciiTheme="minorHAnsi" w:hAnsiTheme="minorHAnsi" w:cstheme="minorHAnsi"/>
          <w:b/>
          <w:bCs/>
          <w:sz w:val="20"/>
          <w:szCs w:val="20"/>
          <w:lang w:val="tr-TR"/>
        </w:rPr>
        <w:t>.202</w:t>
      </w:r>
      <w:r w:rsidR="006119C7">
        <w:rPr>
          <w:rFonts w:asciiTheme="minorHAnsi" w:hAnsiTheme="minorHAnsi" w:cstheme="minorHAnsi"/>
          <w:b/>
          <w:bCs/>
          <w:sz w:val="20"/>
          <w:szCs w:val="20"/>
          <w:lang w:val="tr-TR"/>
        </w:rPr>
        <w:t>6</w:t>
      </w:r>
      <w:r w:rsidRPr="003B40F4"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 / 11.00</w:t>
      </w:r>
    </w:p>
    <w:p w14:paraId="1329796C" w14:textId="77777777" w:rsidR="003B40F4" w:rsidRPr="00B40C2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3923EDD1" w14:textId="622D008F" w:rsidR="003B40F4" w:rsidRPr="003B40F4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Gerekli ek bilgi ya da açıklamalar; </w:t>
      </w:r>
      <w:hyperlink r:id="rId9" w:history="1">
        <w:r w:rsidRPr="003B40F4">
          <w:rPr>
            <w:rStyle w:val="Kpr"/>
            <w:rFonts w:asciiTheme="minorHAnsi" w:hAnsiTheme="minorHAnsi" w:cstheme="minorHAnsi"/>
            <w:sz w:val="20"/>
            <w:szCs w:val="20"/>
            <w:lang w:val="tr-TR"/>
          </w:rPr>
          <w:t>www.bebka.org.tr</w:t>
        </w:r>
      </w:hyperlink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="006119C7">
        <w:rPr>
          <w:rFonts w:asciiTheme="minorHAnsi" w:hAnsiTheme="minorHAnsi" w:cstheme="minorHAnsi"/>
          <w:sz w:val="20"/>
          <w:szCs w:val="20"/>
          <w:lang w:val="tr-TR"/>
        </w:rPr>
        <w:t>‘de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yayınlanacaktır.</w:t>
      </w:r>
    </w:p>
    <w:p w14:paraId="32672CA4" w14:textId="77777777" w:rsidR="003B40F4" w:rsidRPr="00B40C2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0AC4FF9E" w14:textId="55F5C559" w:rsidR="00B40C2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Teklifler, </w:t>
      </w:r>
      <w:r w:rsidR="006119C7">
        <w:rPr>
          <w:rFonts w:asciiTheme="minorHAnsi" w:hAnsiTheme="minorHAnsi" w:cstheme="minorHAnsi"/>
          <w:b/>
          <w:bCs/>
          <w:sz w:val="20"/>
          <w:szCs w:val="20"/>
          <w:lang w:val="tr-TR"/>
        </w:rPr>
        <w:t>2</w:t>
      </w:r>
      <w:r w:rsidR="00D8045C">
        <w:rPr>
          <w:rFonts w:asciiTheme="minorHAnsi" w:hAnsiTheme="minorHAnsi" w:cstheme="minorHAnsi"/>
          <w:b/>
          <w:bCs/>
          <w:sz w:val="20"/>
          <w:szCs w:val="20"/>
          <w:lang w:val="tr-TR"/>
        </w:rPr>
        <w:t>8</w:t>
      </w:r>
      <w:bookmarkStart w:id="4" w:name="_GoBack"/>
      <w:bookmarkEnd w:id="4"/>
      <w:r w:rsidR="006119C7">
        <w:rPr>
          <w:rFonts w:asciiTheme="minorHAnsi" w:hAnsiTheme="minorHAnsi" w:cstheme="minorHAnsi"/>
          <w:b/>
          <w:bCs/>
          <w:sz w:val="20"/>
          <w:szCs w:val="20"/>
          <w:lang w:val="tr-TR"/>
        </w:rPr>
        <w:t>.04</w:t>
      </w:r>
      <w:r w:rsidRPr="003B40F4">
        <w:rPr>
          <w:rFonts w:asciiTheme="minorHAnsi" w:hAnsiTheme="minorHAnsi" w:cstheme="minorHAnsi"/>
          <w:b/>
          <w:bCs/>
          <w:sz w:val="20"/>
          <w:szCs w:val="20"/>
          <w:lang w:val="tr-TR"/>
        </w:rPr>
        <w:t>.202</w:t>
      </w:r>
      <w:r w:rsidR="006119C7">
        <w:rPr>
          <w:rFonts w:asciiTheme="minorHAnsi" w:hAnsiTheme="minorHAnsi" w:cstheme="minorHAnsi"/>
          <w:b/>
          <w:bCs/>
          <w:sz w:val="20"/>
          <w:szCs w:val="20"/>
          <w:lang w:val="tr-TR"/>
        </w:rPr>
        <w:t>6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tarihinde</w:t>
      </w:r>
      <w:r w:rsidR="006119C7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="00AE285D">
        <w:rPr>
          <w:rFonts w:asciiTheme="minorHAnsi" w:hAnsiTheme="minorHAnsi" w:cstheme="minorHAnsi"/>
          <w:sz w:val="20"/>
          <w:szCs w:val="20"/>
          <w:lang w:val="tr-TR"/>
        </w:rPr>
        <w:t xml:space="preserve">saat </w:t>
      </w:r>
      <w:r w:rsidR="006119C7">
        <w:rPr>
          <w:rFonts w:asciiTheme="minorHAnsi" w:hAnsiTheme="minorHAnsi" w:cstheme="minorHAnsi"/>
          <w:b/>
          <w:bCs/>
          <w:sz w:val="20"/>
          <w:szCs w:val="20"/>
          <w:lang w:val="tr-TR"/>
        </w:rPr>
        <w:t>14:00</w:t>
      </w:r>
      <w:r w:rsidR="00AE285D">
        <w:rPr>
          <w:rFonts w:asciiTheme="minorHAnsi" w:hAnsiTheme="minorHAnsi" w:cstheme="minorHAnsi"/>
          <w:sz w:val="20"/>
          <w:szCs w:val="20"/>
          <w:lang w:val="tr-TR"/>
        </w:rPr>
        <w:t>’d</w:t>
      </w:r>
      <w:r w:rsidR="00D15B46">
        <w:rPr>
          <w:rFonts w:asciiTheme="minorHAnsi" w:hAnsiTheme="minorHAnsi" w:cstheme="minorHAnsi"/>
          <w:sz w:val="20"/>
          <w:szCs w:val="20"/>
          <w:lang w:val="tr-TR"/>
        </w:rPr>
        <w:t>a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="006119C7" w:rsidRPr="006119C7">
        <w:rPr>
          <w:rFonts w:asciiTheme="minorHAnsi" w:hAnsiTheme="minorHAnsi" w:cstheme="minorHAnsi"/>
          <w:b/>
          <w:sz w:val="20"/>
          <w:szCs w:val="20"/>
          <w:lang w:val="tr-TR"/>
        </w:rPr>
        <w:t>İstiklal Mh. Tevfikbey Cd. No:47 D:10 Merkez/Bilecik</w:t>
      </w:r>
      <w:r w:rsidR="006119C7" w:rsidRPr="006119C7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>adresinde yapılacak oturum</w:t>
      </w:r>
      <w:r w:rsidR="00DB5CA7">
        <w:rPr>
          <w:rFonts w:asciiTheme="minorHAnsi" w:hAnsiTheme="minorHAnsi" w:cstheme="minorHAnsi"/>
          <w:sz w:val="20"/>
          <w:szCs w:val="20"/>
          <w:lang w:val="tr-TR"/>
        </w:rPr>
        <w:t>larda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açılacaktır. </w:t>
      </w:r>
    </w:p>
    <w:p w14:paraId="019A90D0" w14:textId="77777777" w:rsidR="00B40C29" w:rsidRPr="00B40C29" w:rsidRDefault="00B40C29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439D5E20" w14:textId="1D685BB9" w:rsidR="00B2593B" w:rsidRPr="00B40C29" w:rsidRDefault="00B2593B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B40C29">
        <w:rPr>
          <w:rFonts w:asciiTheme="minorHAnsi" w:hAnsiTheme="minorHAnsi" w:cstheme="minorHAnsi"/>
          <w:sz w:val="20"/>
          <w:szCs w:val="20"/>
          <w:lang w:val="tr-TR"/>
        </w:rPr>
        <w:t>İhale sırasında t</w:t>
      </w:r>
      <w:r w:rsidRPr="00B40C29">
        <w:rPr>
          <w:rFonts w:asciiTheme="minorHAnsi" w:hAnsiTheme="minorHAnsi" w:cstheme="minorHAnsi"/>
          <w:sz w:val="20"/>
          <w:lang w:val="tr-TR"/>
        </w:rPr>
        <w:t>ekliflerin değerlendiril</w:t>
      </w:r>
      <w:r w:rsidR="00B40C29">
        <w:rPr>
          <w:rFonts w:asciiTheme="minorHAnsi" w:hAnsiTheme="minorHAnsi" w:cstheme="minorHAnsi"/>
          <w:sz w:val="20"/>
          <w:lang w:val="tr-TR"/>
        </w:rPr>
        <w:t>ebilmesi için</w:t>
      </w:r>
      <w:r w:rsidR="00B40C29" w:rsidRPr="00B40C29">
        <w:rPr>
          <w:rFonts w:asciiTheme="minorHAnsi" w:hAnsiTheme="minorHAnsi" w:cstheme="minorHAnsi"/>
          <w:sz w:val="20"/>
          <w:lang w:val="tr-TR"/>
        </w:rPr>
        <w:t xml:space="preserve"> ön şart, </w:t>
      </w:r>
      <w:r w:rsidRPr="00B40C29">
        <w:rPr>
          <w:rFonts w:asciiTheme="minorHAnsi" w:hAnsiTheme="minorHAnsi" w:cstheme="minorHAnsi"/>
          <w:sz w:val="20"/>
          <w:lang w:val="tr-TR"/>
        </w:rPr>
        <w:t>sunulan belgeleri</w:t>
      </w:r>
      <w:r w:rsidR="00B40C29" w:rsidRPr="00B40C29">
        <w:rPr>
          <w:rFonts w:asciiTheme="minorHAnsi" w:hAnsiTheme="minorHAnsi" w:cstheme="minorHAnsi"/>
          <w:sz w:val="20"/>
          <w:lang w:val="tr-TR"/>
        </w:rPr>
        <w:t>n</w:t>
      </w:r>
      <w:r w:rsidRPr="00B40C29">
        <w:rPr>
          <w:rFonts w:asciiTheme="minorHAnsi" w:hAnsiTheme="minorHAnsi" w:cstheme="minorHAnsi"/>
          <w:sz w:val="20"/>
          <w:lang w:val="tr-TR"/>
        </w:rPr>
        <w:t xml:space="preserve"> uygun ve eksiksiz ol</w:t>
      </w:r>
      <w:r w:rsidR="00B40C29" w:rsidRPr="00B40C29">
        <w:rPr>
          <w:rFonts w:asciiTheme="minorHAnsi" w:hAnsiTheme="minorHAnsi" w:cstheme="minorHAnsi"/>
          <w:sz w:val="20"/>
          <w:lang w:val="tr-TR"/>
        </w:rPr>
        <w:t xml:space="preserve">masıdır. Teklif sunacak isteklilerin Teklif Dosyasının </w:t>
      </w:r>
      <w:r w:rsidR="00B40C29">
        <w:rPr>
          <w:rFonts w:asciiTheme="minorHAnsi" w:hAnsiTheme="minorHAnsi" w:cstheme="minorHAnsi"/>
          <w:sz w:val="20"/>
          <w:lang w:val="tr-TR"/>
        </w:rPr>
        <w:t>E</w:t>
      </w:r>
      <w:r w:rsidR="00B40C29" w:rsidRPr="00B40C29">
        <w:rPr>
          <w:rFonts w:asciiTheme="minorHAnsi" w:hAnsiTheme="minorHAnsi" w:cstheme="minorHAnsi"/>
          <w:sz w:val="20"/>
          <w:lang w:val="tr-TR"/>
        </w:rPr>
        <w:t xml:space="preserve">k’inde bulunan </w:t>
      </w:r>
      <w:r w:rsidR="00B40C29" w:rsidRPr="00B40C29">
        <w:rPr>
          <w:rFonts w:asciiTheme="minorHAnsi" w:hAnsiTheme="minorHAnsi" w:cstheme="minorHAnsi"/>
          <w:b/>
          <w:bCs/>
          <w:sz w:val="20"/>
          <w:lang w:val="tr-TR"/>
        </w:rPr>
        <w:t>İdari Uygunluk Değerlendirme Tablosu</w:t>
      </w:r>
      <w:r w:rsidR="00B40C29" w:rsidRPr="00B40C29">
        <w:rPr>
          <w:rFonts w:asciiTheme="minorHAnsi" w:hAnsiTheme="minorHAnsi" w:cstheme="minorHAnsi"/>
          <w:sz w:val="20"/>
          <w:lang w:val="tr-TR"/>
        </w:rPr>
        <w:t xml:space="preserve">’nu kullanarak teslim edeceği belgeleri kontrol etmesi tavsiye edilir.   </w:t>
      </w:r>
    </w:p>
    <w:p w14:paraId="61F236AA" w14:textId="77777777" w:rsidR="00FB74A9" w:rsidRPr="00B40C29" w:rsidRDefault="00FB74A9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135D8BE9" w14:textId="3D302CFD" w:rsidR="003B40F4" w:rsidRPr="00FB74A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rFonts w:asciiTheme="minorHAnsi" w:hAnsiTheme="minorHAnsi" w:cstheme="minorHAnsi"/>
          <w:b/>
          <w:bCs/>
          <w:sz w:val="20"/>
          <w:szCs w:val="20"/>
          <w:u w:val="single"/>
          <w:lang w:val="tr-TR"/>
        </w:rPr>
      </w:pPr>
      <w:r w:rsidRPr="00FB74A9">
        <w:rPr>
          <w:rFonts w:asciiTheme="minorHAnsi" w:hAnsiTheme="minorHAnsi" w:cstheme="minorHAnsi"/>
          <w:b/>
          <w:bCs/>
          <w:sz w:val="20"/>
          <w:szCs w:val="20"/>
          <w:u w:val="single"/>
          <w:lang w:val="tr-TR"/>
        </w:rPr>
        <w:t>İrtibat Kişisi</w:t>
      </w:r>
    </w:p>
    <w:p w14:paraId="619D77D6" w14:textId="289B5CE0" w:rsidR="00FB74A9" w:rsidRDefault="006119C7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sz w:val="20"/>
          <w:szCs w:val="20"/>
          <w:lang w:val="tr-TR"/>
        </w:rPr>
        <w:t xml:space="preserve">Tevfik Emre Sever </w:t>
      </w:r>
    </w:p>
    <w:p w14:paraId="2C6FA81C" w14:textId="732762AE" w:rsidR="00FB74A9" w:rsidRDefault="00FB74A9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sz w:val="20"/>
          <w:szCs w:val="20"/>
          <w:lang w:val="tr-TR"/>
        </w:rPr>
        <w:t xml:space="preserve">Tel No: </w:t>
      </w:r>
      <w:r w:rsidR="006119C7">
        <w:rPr>
          <w:rFonts w:asciiTheme="minorHAnsi" w:hAnsiTheme="minorHAnsi" w:cstheme="minorHAnsi"/>
          <w:sz w:val="20"/>
          <w:szCs w:val="20"/>
          <w:lang w:val="tr-TR"/>
        </w:rPr>
        <w:t>0</w:t>
      </w:r>
      <w:r w:rsidR="00721139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="006119C7">
        <w:rPr>
          <w:rFonts w:asciiTheme="minorHAnsi" w:hAnsiTheme="minorHAnsi" w:cstheme="minorHAnsi"/>
          <w:sz w:val="20"/>
          <w:szCs w:val="20"/>
          <w:lang w:val="tr-TR"/>
        </w:rPr>
        <w:t>542 352 00 14</w:t>
      </w:r>
    </w:p>
    <w:p w14:paraId="6A5F68E6" w14:textId="24CC1209" w:rsidR="00FB74A9" w:rsidRDefault="00FB74A9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sz w:val="20"/>
          <w:szCs w:val="20"/>
          <w:lang w:val="tr-TR"/>
        </w:rPr>
        <w:t xml:space="preserve">e-mail: </w:t>
      </w:r>
      <w:hyperlink r:id="rId10" w:history="1">
        <w:r w:rsidR="006119C7" w:rsidRPr="001072F3">
          <w:rPr>
            <w:rStyle w:val="Kpr"/>
            <w:rFonts w:asciiTheme="minorHAnsi" w:hAnsiTheme="minorHAnsi" w:cstheme="minorHAnsi"/>
            <w:sz w:val="20"/>
            <w:szCs w:val="20"/>
            <w:lang w:val="tr-TR"/>
          </w:rPr>
          <w:t>tevfikemresever@gmail.com</w:t>
        </w:r>
      </w:hyperlink>
    </w:p>
    <w:p w14:paraId="6EE6ACA2" w14:textId="77777777" w:rsidR="003B40F4" w:rsidRDefault="003B40F4"/>
    <w:sectPr w:rsidR="003B40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0F4"/>
    <w:rsid w:val="003B40F4"/>
    <w:rsid w:val="00426211"/>
    <w:rsid w:val="004C7FA1"/>
    <w:rsid w:val="006119C7"/>
    <w:rsid w:val="00721139"/>
    <w:rsid w:val="008112AA"/>
    <w:rsid w:val="00A526B5"/>
    <w:rsid w:val="00AE285D"/>
    <w:rsid w:val="00B2593B"/>
    <w:rsid w:val="00B40C29"/>
    <w:rsid w:val="00C9659B"/>
    <w:rsid w:val="00D15B46"/>
    <w:rsid w:val="00D8045C"/>
    <w:rsid w:val="00D8342C"/>
    <w:rsid w:val="00DB5CA7"/>
    <w:rsid w:val="00E8524B"/>
    <w:rsid w:val="00EA5604"/>
    <w:rsid w:val="00F954CE"/>
    <w:rsid w:val="00FB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2F38F"/>
  <w15:chartTrackingRefBased/>
  <w15:docId w15:val="{1A169F80-A4C5-49AD-B609-AB8055FA6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40F4"/>
    <w:pPr>
      <w:spacing w:before="120" w:after="0" w:line="240" w:lineRule="auto"/>
      <w:ind w:firstLine="720"/>
      <w:jc w:val="both"/>
    </w:pPr>
    <w:rPr>
      <w:rFonts w:ascii="Times New Roman" w:hAnsi="Times New Roman"/>
      <w:kern w:val="0"/>
      <w:szCs w:val="22"/>
      <w:lang w:val="en-US" w:bidi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3B40F4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tr-TR" w:bidi="ar-SA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B40F4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tr-TR" w:bidi="ar-SA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B40F4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tr-TR" w:bidi="ar-SA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B40F4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:lang w:val="tr-TR" w:bidi="ar-SA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B40F4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:lang w:val="tr-TR" w:bidi="ar-SA"/>
      <w14:ligatures w14:val="standardContextual"/>
    </w:rPr>
  </w:style>
  <w:style w:type="paragraph" w:styleId="Balk6">
    <w:name w:val="heading 6"/>
    <w:basedOn w:val="Normal"/>
    <w:next w:val="Normal"/>
    <w:link w:val="Balk6Char"/>
    <w:unhideWhenUsed/>
    <w:qFormat/>
    <w:rsid w:val="003B40F4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tr-TR" w:bidi="ar-SA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B40F4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tr-TR" w:bidi="ar-SA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B40F4"/>
    <w:pPr>
      <w:keepNext/>
      <w:keepLines/>
      <w:spacing w:before="0"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tr-TR" w:bidi="ar-SA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B40F4"/>
    <w:pPr>
      <w:keepNext/>
      <w:keepLines/>
      <w:spacing w:before="0"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tr-TR" w:bidi="ar-SA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B40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B40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B40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B40F4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B40F4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B40F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B40F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B40F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B40F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B40F4"/>
    <w:pPr>
      <w:spacing w:before="0"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tr-TR" w:bidi="ar-SA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B40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B40F4"/>
    <w:pPr>
      <w:numPr>
        <w:ilvl w:val="1"/>
      </w:numPr>
      <w:spacing w:before="0" w:after="160" w:line="278" w:lineRule="auto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tr-TR" w:bidi="ar-SA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3B40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B40F4"/>
    <w:pPr>
      <w:spacing w:before="160" w:after="160" w:line="278" w:lineRule="auto"/>
      <w:ind w:firstLine="0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:lang w:val="tr-TR" w:bidi="ar-SA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3B40F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B40F4"/>
    <w:pPr>
      <w:spacing w:before="0" w:after="160" w:line="278" w:lineRule="auto"/>
      <w:ind w:left="720" w:firstLine="0"/>
      <w:contextualSpacing/>
      <w:jc w:val="left"/>
    </w:pPr>
    <w:rPr>
      <w:rFonts w:asciiTheme="minorHAnsi" w:hAnsiTheme="minorHAnsi"/>
      <w:kern w:val="2"/>
      <w:szCs w:val="24"/>
      <w:lang w:val="tr-TR" w:bidi="ar-SA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3B40F4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B40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hAnsiTheme="minorHAnsi"/>
      <w:i/>
      <w:iCs/>
      <w:color w:val="2F5496" w:themeColor="accent1" w:themeShade="BF"/>
      <w:kern w:val="2"/>
      <w:szCs w:val="24"/>
      <w:lang w:val="tr-TR" w:bidi="ar-SA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3B40F4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B40F4"/>
    <w:rPr>
      <w:b/>
      <w:bCs/>
      <w:smallCaps/>
      <w:color w:val="2F5496" w:themeColor="accent1" w:themeShade="BF"/>
      <w:spacing w:val="5"/>
    </w:rPr>
  </w:style>
  <w:style w:type="character" w:styleId="Kpr">
    <w:name w:val="Hyperlink"/>
    <w:uiPriority w:val="99"/>
    <w:rsid w:val="003B40F4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B74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.gov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ebka.org.tr/proje-ihaleleri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tevfikemresever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ebka.org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2336D-AFE6-47B3-BB88-CED999ADE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Duygu Yalnızoğlu</dc:creator>
  <cp:keywords/>
  <dc:description/>
  <cp:lastModifiedBy>Onur Koksal</cp:lastModifiedBy>
  <cp:revision>9</cp:revision>
  <dcterms:created xsi:type="dcterms:W3CDTF">2025-07-16T08:26:00Z</dcterms:created>
  <dcterms:modified xsi:type="dcterms:W3CDTF">2026-04-07T06:17:00Z</dcterms:modified>
</cp:coreProperties>
</file>